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1AFC7D87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C5A62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592F4702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8A3101" w:rsidRPr="008A3101">
        <w:rPr>
          <w:rFonts w:asciiTheme="majorEastAsia" w:eastAsiaTheme="majorEastAsia" w:hAnsiTheme="majorEastAsia" w:hint="eastAsia"/>
        </w:rPr>
        <w:t>2025年日本国際博覧会 万博IDユーザ対応業務委託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7125F" w14:textId="77777777" w:rsidR="0015374D" w:rsidRDefault="0015374D" w:rsidP="00FD10A0">
      <w:r>
        <w:separator/>
      </w:r>
    </w:p>
  </w:endnote>
  <w:endnote w:type="continuationSeparator" w:id="0">
    <w:p w14:paraId="21B5353D" w14:textId="77777777" w:rsidR="0015374D" w:rsidRDefault="0015374D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E6351" w14:textId="77777777" w:rsidR="0015374D" w:rsidRDefault="0015374D" w:rsidP="00FD10A0">
      <w:r>
        <w:separator/>
      </w:r>
    </w:p>
  </w:footnote>
  <w:footnote w:type="continuationSeparator" w:id="0">
    <w:p w14:paraId="7A46841E" w14:textId="77777777" w:rsidR="0015374D" w:rsidRDefault="0015374D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374D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2042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8A3101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11475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C5A62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8605DB0538784C80426573BE8AE4B6" ma:contentTypeVersion="11" ma:contentTypeDescription="新しいドキュメントを作成します。" ma:contentTypeScope="" ma:versionID="5c198e8387238bdaef3e491d21832514">
  <xsd:schema xmlns:xsd="http://www.w3.org/2001/XMLSchema" xmlns:xs="http://www.w3.org/2001/XMLSchema" xmlns:p="http://schemas.microsoft.com/office/2006/metadata/properties" xmlns:ns2="9e99b3e1-ea94-4230-8ce8-82be50f64055" xmlns:ns3="1f73b47f-61e3-470b-a3f0-46f17b0108c8" targetNamespace="http://schemas.microsoft.com/office/2006/metadata/properties" ma:root="true" ma:fieldsID="63528457b71445224fb5cccf9cf37a69" ns2:_="" ns3:_="">
    <xsd:import namespace="9e99b3e1-ea94-4230-8ce8-82be50f64055"/>
    <xsd:import namespace="1f73b47f-61e3-470b-a3f0-46f17b010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9b3e1-ea94-4230-8ce8-82be50f640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b47f-61e3-470b-a3f0-46f17b010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8BE5A3-222A-4510-B92F-FB579D28DA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99b3e1-ea94-4230-8ce8-82be50f64055"/>
    <ds:schemaRef ds:uri="1f73b47f-61e3-470b-a3f0-46f17b010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2024-02-02T09:17:00Z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